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97B" w:rsidRPr="004E097B" w:rsidRDefault="004E097B" w:rsidP="004E09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E097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 муниципального района «Белгородский район» Белгородской области </w:t>
      </w:r>
    </w:p>
    <w:p w:rsidR="004E097B" w:rsidRPr="004E097B" w:rsidRDefault="004E097B" w:rsidP="004E09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E097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третьего созыва</w:t>
      </w:r>
    </w:p>
    <w:p w:rsidR="004E097B" w:rsidRPr="004E097B" w:rsidRDefault="004E097B" w:rsidP="004E09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4E097B" w:rsidRPr="004E097B" w:rsidRDefault="004E097B" w:rsidP="004E09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E097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</w:t>
      </w:r>
    </w:p>
    <w:p w:rsidR="004E097B" w:rsidRPr="004E097B" w:rsidRDefault="004E097B" w:rsidP="004E09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E097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от 30 декабря 2013 года № 42</w:t>
      </w:r>
    </w:p>
    <w:p w:rsidR="004E097B" w:rsidRPr="004E097B" w:rsidRDefault="004E097B" w:rsidP="004E09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E097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О внесении изменений и дополнений в Устав городского поселения «Поселок Октябрьский» муниципального района «Белгородский район» Белгородской области</w:t>
      </w:r>
    </w:p>
    <w:p w:rsidR="004E097B" w:rsidRPr="004E097B" w:rsidRDefault="004E097B" w:rsidP="004E09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E097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В соответствии с Федеральным законом от 06 октября 2003 года</w:t>
      </w:r>
      <w:r w:rsidRPr="004E097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№ 131-ФЗ «Об общих принципах организации местного самоуправления в Российской Федерации», поселковое собрание городского поселения «Поселок Октябрьский» решило:</w:t>
      </w:r>
      <w:r w:rsidRPr="004E097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 Внести в Устав городского поселения «Поселок Октябрьский» муниципального района «Белгородский район» Белгородской области, принятый решением поселкового собрания городского поселения «Поселок Октябрьский» от 06 августа 2007 года № 55 (в редакции решений поселкового собрания городского поселения «Поселок Октябрьский» от 27 июля 2009 года № 81, от 30 августа 2010 года № 106, от 25 июля 2012 года № 167, от 4 апреля 2013 года № 214) следующие изменения и дополнения:</w:t>
      </w:r>
      <w:r w:rsidRPr="004E097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1.1. В статье 8 Устава:</w:t>
      </w:r>
      <w:r w:rsidRPr="004E097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E097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  <w:t xml:space="preserve"> часть 1 дополнить пунктом 41 следующего содержания:</w:t>
      </w:r>
      <w:r w:rsidRPr="004E097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«41)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конфликтов»;</w:t>
      </w:r>
      <w:r w:rsidRPr="004E097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E097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softHyphen/>
        <w:t xml:space="preserve"> пункт 25 части 1 после слов «осуществление мероприятий по» дополнить словами «территориальной обороне и».</w:t>
      </w:r>
      <w:r w:rsidRPr="004E097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Принять настоящее решение.</w:t>
      </w:r>
      <w:r w:rsidRPr="004E097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3. Утвердить Положения Устава городского поселения «Поселок Октябрьский» муниципального района «Белгородский район» Белгородской области с изменениями и дополнениями, внесенными настоящим решением.</w:t>
      </w:r>
      <w:r w:rsidRPr="004E097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4. Председателю поселкового собрания городского поселения «Поселок Октябрьский» муниципального района «Белгородский район» Белгородской области обеспечить осуществление государственной регистрации настоящего решения в Управлении Министерства юстиции Российской Федерации по Белгородской области в порядке, предусмотренном федеральным законом.</w:t>
      </w:r>
      <w:r w:rsidRPr="004E097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5. Обнародовать настоящее решение после его государственной регистрации.</w:t>
      </w:r>
      <w:r w:rsidRPr="004E097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E097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E097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Председатель поселкового собрания</w:t>
      </w:r>
      <w:r w:rsidRPr="004E097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городского поселения «Поселок Октябрьский» В.Е. Булгаков</w:t>
      </w:r>
    </w:p>
    <w:p w:rsidR="00866BEB" w:rsidRDefault="00866BEB"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208"/>
    <w:rsid w:val="004E097B"/>
    <w:rsid w:val="00866BEB"/>
    <w:rsid w:val="0088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671F3-3A8E-4573-97ED-FC137F900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1939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2020-02-04T07:03:00Z</dcterms:created>
  <dcterms:modified xsi:type="dcterms:W3CDTF">2020-02-04T07:03:00Z</dcterms:modified>
</cp:coreProperties>
</file>